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77" w:rsidRPr="00FC3A77" w:rsidRDefault="00FC3A77" w:rsidP="00FC3A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3A77">
        <w:rPr>
          <w:rFonts w:ascii="Times New Roman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252C"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C3A77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 w:rsidR="002C2E17">
        <w:rPr>
          <w:rFonts w:ascii="Times New Roman" w:hAnsi="Times New Roman" w:cs="Times New Roman"/>
          <w:sz w:val="24"/>
          <w:szCs w:val="24"/>
          <w:lang w:val="sr-Cyrl-CS"/>
        </w:rPr>
        <w:t>стоматологиј</w:t>
      </w:r>
      <w:r w:rsidRPr="00FC3A77">
        <w:rPr>
          <w:rFonts w:ascii="Times New Roman" w:hAnsi="Times New Roman" w:cs="Times New Roman"/>
          <w:sz w:val="24"/>
          <w:szCs w:val="24"/>
          <w:lang w:val="sr-Cyrl-CS"/>
        </w:rPr>
        <w:t>е</w:t>
      </w:r>
    </w:p>
    <w:p w:rsidR="00FC3A77" w:rsidRPr="0015252C" w:rsidRDefault="00FC3A77" w:rsidP="00FC3A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77">
        <w:rPr>
          <w:rFonts w:ascii="Times New Roman" w:hAnsi="Times New Roman" w:cs="Times New Roman"/>
          <w:sz w:val="24"/>
          <w:szCs w:val="24"/>
          <w:lang w:val="sr-Cyrl-CS"/>
        </w:rPr>
        <w:t>ПРЕДМЕТ: ФИЗИОЛОГИЈ</w:t>
      </w:r>
      <w:r w:rsidR="002C2E17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FC3A77" w:rsidRPr="00FC3A77" w:rsidRDefault="002C2E17" w:rsidP="00FC3A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6494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FC3A77" w:rsidRPr="00FC3A77">
        <w:rPr>
          <w:rFonts w:ascii="Times New Roman" w:hAnsi="Times New Roman" w:cs="Times New Roman"/>
          <w:sz w:val="24"/>
          <w:szCs w:val="24"/>
          <w:lang w:val="sr-Cyrl-CS"/>
        </w:rPr>
        <w:t>. недеља наставе</w:t>
      </w:r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неурона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Функционалне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неурона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Синапса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>4. Врсте синапси у ЦНС-у</w:t>
      </w:r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Рецептори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постсинаптичкој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мембрани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неурона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ексцитације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инхибиције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неурона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Брзо-делујући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споро-делујући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трансмитери</w:t>
      </w:r>
      <w:proofErr w:type="spellEnd"/>
    </w:p>
    <w:p w:rsidR="00FC3A77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синаптичке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трансмисије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(замор, утицај промене рН)</w:t>
      </w:r>
    </w:p>
    <w:p w:rsidR="00FC3A77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C3A77" w:rsidRPr="00FC3A77">
        <w:rPr>
          <w:rFonts w:ascii="Times New Roman" w:hAnsi="Times New Roman" w:cs="Times New Roman"/>
          <w:sz w:val="24"/>
          <w:szCs w:val="24"/>
        </w:rPr>
        <w:t>9. Функционална организација ЦНС-а</w:t>
      </w:r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C3A77" w:rsidRPr="00FC3A77">
        <w:rPr>
          <w:rFonts w:ascii="Times New Roman" w:hAnsi="Times New Roman" w:cs="Times New Roman"/>
          <w:sz w:val="24"/>
          <w:szCs w:val="24"/>
        </w:rPr>
        <w:t>10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Контрола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</w:t>
      </w:r>
      <w:r w:rsidR="00FC3A77" w:rsidRPr="00FC3A77">
        <w:rPr>
          <w:rFonts w:ascii="Times New Roman" w:hAnsi="Times New Roman" w:cs="Times New Roman"/>
          <w:sz w:val="24"/>
          <w:szCs w:val="24"/>
        </w:rPr>
        <w:t>нкција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кичмене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мождине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>1</w:t>
      </w:r>
      <w:r w:rsidR="00FC3A77" w:rsidRPr="00FC3A77">
        <w:rPr>
          <w:rFonts w:ascii="Times New Roman" w:hAnsi="Times New Roman" w:cs="Times New Roman"/>
          <w:sz w:val="24"/>
          <w:szCs w:val="24"/>
        </w:rPr>
        <w:t>1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Контрола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</w:t>
      </w:r>
      <w:r w:rsidR="00FC3A77" w:rsidRPr="00FC3A77">
        <w:rPr>
          <w:rFonts w:ascii="Times New Roman" w:hAnsi="Times New Roman" w:cs="Times New Roman"/>
          <w:sz w:val="24"/>
          <w:szCs w:val="24"/>
        </w:rPr>
        <w:t>ункција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субкортикалном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нивоу</w:t>
      </w:r>
      <w:proofErr w:type="spellEnd"/>
    </w:p>
    <w:p w:rsidR="00CA33B0" w:rsidRPr="00CA33B0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51800" w:rsidRPr="00FC3A77">
        <w:rPr>
          <w:rFonts w:ascii="Times New Roman" w:hAnsi="Times New Roman" w:cs="Times New Roman"/>
          <w:sz w:val="24"/>
          <w:szCs w:val="24"/>
        </w:rPr>
        <w:t>1</w:t>
      </w:r>
      <w:r w:rsidR="00FC3A77" w:rsidRPr="00FC3A77">
        <w:rPr>
          <w:rFonts w:ascii="Times New Roman" w:hAnsi="Times New Roman" w:cs="Times New Roman"/>
          <w:sz w:val="24"/>
          <w:szCs w:val="24"/>
        </w:rPr>
        <w:t>2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Контрола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функциј</w:t>
      </w:r>
      <w:r w:rsidR="00FC3A77" w:rsidRPr="00FC3A7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церебралног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кортекса</w:t>
      </w:r>
      <w:proofErr w:type="spellEnd"/>
    </w:p>
    <w:p w:rsidR="001A6908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Просторна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временска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сумација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Б2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Кл</w:t>
      </w:r>
      <w:r w:rsidR="00FC3A77" w:rsidRPr="00FC3A77">
        <w:rPr>
          <w:rFonts w:ascii="Times New Roman" w:hAnsi="Times New Roman" w:cs="Times New Roman"/>
          <w:sz w:val="24"/>
          <w:szCs w:val="24"/>
        </w:rPr>
        <w:t>асификација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сензорних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Б3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настанка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рецепторског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потенција</w:t>
      </w:r>
      <w:r w:rsidR="00FC3A77" w:rsidRPr="00FC3A77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Пачинијевог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телашца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>)</w:t>
      </w:r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Б4</w:t>
      </w:r>
      <w:r w:rsidR="00FC3A77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Адаптација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Б5</w:t>
      </w:r>
      <w:r w:rsidR="00FC3A77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Тонички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фазички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рецептори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Б6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нервних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влакана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Б7</w:t>
      </w:r>
      <w:r w:rsidR="00FC3A77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Соматски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осећаји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Б8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Путеви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прен</w:t>
      </w:r>
      <w:r w:rsidR="00FC3A77" w:rsidRPr="00FC3A77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соматских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осећаја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Б9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анат</w:t>
      </w:r>
      <w:r w:rsidR="00FC3A77" w:rsidRPr="00FC3A77">
        <w:rPr>
          <w:rFonts w:ascii="Times New Roman" w:hAnsi="Times New Roman" w:cs="Times New Roman"/>
          <w:sz w:val="24"/>
          <w:szCs w:val="24"/>
        </w:rPr>
        <w:t>омија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антеролатералног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Б10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анатомиј</w:t>
      </w:r>
      <w:r w:rsidR="00FC3A77" w:rsidRPr="00FC3A7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медијалног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лемнискуса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Б11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Сома</w:t>
      </w:r>
      <w:r w:rsidR="00FC3A77" w:rsidRPr="00FC3A77">
        <w:rPr>
          <w:rFonts w:ascii="Times New Roman" w:hAnsi="Times New Roman" w:cs="Times New Roman"/>
          <w:sz w:val="24"/>
          <w:szCs w:val="24"/>
        </w:rPr>
        <w:t>тосензорна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мапа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кортекса</w:t>
      </w:r>
      <w:proofErr w:type="spellEnd"/>
    </w:p>
    <w:p w:rsidR="00B51800" w:rsidRPr="00FC3A77" w:rsidRDefault="00CA33B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Б12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соматосензорног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1 и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сома</w:t>
      </w:r>
      <w:r w:rsidR="00FC3A77" w:rsidRPr="00FC3A77">
        <w:rPr>
          <w:rFonts w:ascii="Times New Roman" w:hAnsi="Times New Roman" w:cs="Times New Roman"/>
          <w:sz w:val="24"/>
          <w:szCs w:val="24"/>
        </w:rPr>
        <w:t>тосензорне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асоцијационе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</w:p>
    <w:sectPr w:rsidR="00B51800" w:rsidRPr="00FC3A77" w:rsidSect="001A690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1800"/>
    <w:rsid w:val="0015252C"/>
    <w:rsid w:val="001A6908"/>
    <w:rsid w:val="002530D4"/>
    <w:rsid w:val="002C2E17"/>
    <w:rsid w:val="003A18BE"/>
    <w:rsid w:val="004D2A69"/>
    <w:rsid w:val="004D5AA2"/>
    <w:rsid w:val="005A575F"/>
    <w:rsid w:val="005D2133"/>
    <w:rsid w:val="006210A8"/>
    <w:rsid w:val="00B51800"/>
    <w:rsid w:val="00CA33B0"/>
    <w:rsid w:val="00D64940"/>
    <w:rsid w:val="00FC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A2E6"/>
  <w15:docId w15:val="{3615D31B-DB20-4A48-96D9-644B6A991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10</cp:revision>
  <cp:lastPrinted>2021-05-15T10:36:00Z</cp:lastPrinted>
  <dcterms:created xsi:type="dcterms:W3CDTF">2019-02-14T11:29:00Z</dcterms:created>
  <dcterms:modified xsi:type="dcterms:W3CDTF">2023-05-15T08:06:00Z</dcterms:modified>
</cp:coreProperties>
</file>